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62DD8" w14:textId="5851E607" w:rsidR="003B076E" w:rsidRPr="00CB3FBB" w:rsidRDefault="00CB3FBB" w:rsidP="003B076E">
      <w:pPr>
        <w:pStyle w:val="Standard"/>
        <w:ind w:firstLineChars="125" w:firstLine="351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Уведомление</w:t>
      </w:r>
    </w:p>
    <w:p w14:paraId="43317B81" w14:textId="6FF9938E" w:rsidR="00091BD8" w:rsidRPr="00CB3FBB" w:rsidRDefault="003B076E" w:rsidP="00CB3FBB">
      <w:pPr>
        <w:pStyle w:val="Standard"/>
        <w:ind w:firstLineChars="125" w:firstLine="351"/>
        <w:jc w:val="center"/>
        <w:rPr>
          <w:rFonts w:ascii="Times New Roman" w:hAnsi="Times New Roman"/>
          <w:color w:val="auto"/>
          <w:sz w:val="28"/>
          <w:szCs w:val="28"/>
        </w:rPr>
      </w:pPr>
      <w:r w:rsidRPr="00CB3FBB">
        <w:rPr>
          <w:rFonts w:ascii="Times New Roman" w:hAnsi="Times New Roman"/>
          <w:b/>
          <w:bCs/>
          <w:color w:val="auto"/>
          <w:sz w:val="28"/>
          <w:szCs w:val="28"/>
        </w:rPr>
        <w:t>о проведении публичных консультаций по проекту нормативного правового акта</w:t>
      </w:r>
    </w:p>
    <w:p w14:paraId="62405F9F" w14:textId="77777777" w:rsidR="003B076E" w:rsidRDefault="003B076E" w:rsidP="00A3216F">
      <w:pPr>
        <w:pStyle w:val="Standard"/>
        <w:ind w:firstLineChars="295" w:firstLine="708"/>
        <w:jc w:val="both"/>
        <w:rPr>
          <w:rFonts w:ascii="Times New Roman" w:hAnsi="Times New Roman"/>
          <w:color w:val="auto"/>
          <w:szCs w:val="28"/>
        </w:rPr>
      </w:pPr>
    </w:p>
    <w:p w14:paraId="5CF3BD0B" w14:textId="73713864" w:rsidR="00CB3FBB" w:rsidRPr="00963CAA" w:rsidRDefault="00CB3FBB" w:rsidP="00963CAA">
      <w:pPr>
        <w:pStyle w:val="Standard"/>
        <w:ind w:firstLineChars="295" w:firstLine="826"/>
        <w:jc w:val="both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7B6A98">
        <w:rPr>
          <w:rFonts w:ascii="Times New Roman" w:hAnsi="Times New Roman"/>
          <w:color w:val="auto"/>
          <w:sz w:val="28"/>
          <w:szCs w:val="28"/>
        </w:rPr>
        <w:t xml:space="preserve">Настоящим </w:t>
      </w:r>
      <w:r w:rsidRPr="007B6A98">
        <w:rPr>
          <w:rFonts w:ascii="Times New Roman" w:hAnsi="Times New Roman"/>
          <w:i/>
          <w:color w:val="auto"/>
          <w:sz w:val="28"/>
          <w:szCs w:val="28"/>
        </w:rPr>
        <w:t xml:space="preserve">Департамент </w:t>
      </w:r>
      <w:r w:rsidR="00963CAA">
        <w:rPr>
          <w:rFonts w:ascii="Times New Roman" w:hAnsi="Times New Roman"/>
          <w:i/>
          <w:color w:val="auto"/>
          <w:sz w:val="28"/>
          <w:szCs w:val="28"/>
        </w:rPr>
        <w:t>строительства и жилищно-коммунального хозяйства</w:t>
      </w:r>
      <w:r w:rsidRPr="007B6A98">
        <w:rPr>
          <w:rFonts w:ascii="Times New Roman" w:hAnsi="Times New Roman"/>
          <w:i/>
          <w:color w:val="auto"/>
          <w:sz w:val="28"/>
          <w:szCs w:val="28"/>
        </w:rPr>
        <w:t xml:space="preserve"> Чукотского автономного округа</w:t>
      </w:r>
      <w:r w:rsidRPr="007B6A98">
        <w:rPr>
          <w:rFonts w:ascii="Times New Roman" w:hAnsi="Times New Roman"/>
          <w:color w:val="auto"/>
          <w:sz w:val="28"/>
          <w:szCs w:val="28"/>
        </w:rPr>
        <w:t xml:space="preserve"> извещает о начале проведения публичных консультаций в целях оценки регулирующего воздействия </w:t>
      </w:r>
      <w:r w:rsidR="00906C56" w:rsidRPr="00906C56">
        <w:rPr>
          <w:rFonts w:ascii="Times New Roman" w:hAnsi="Times New Roman"/>
          <w:i/>
          <w:iCs/>
          <w:color w:val="auto"/>
          <w:sz w:val="28"/>
          <w:szCs w:val="28"/>
        </w:rPr>
        <w:t xml:space="preserve">проекта постановления Правительства Чукотского автономного округа </w:t>
      </w:r>
      <w:r w:rsidR="00963CAA">
        <w:rPr>
          <w:rFonts w:ascii="Times New Roman" w:hAnsi="Times New Roman"/>
          <w:i/>
          <w:iCs/>
          <w:color w:val="auto"/>
          <w:sz w:val="28"/>
          <w:szCs w:val="28"/>
        </w:rPr>
        <w:br/>
        <w:t>«О</w:t>
      </w:r>
      <w:r w:rsidR="00963CAA" w:rsidRPr="00963CAA">
        <w:rPr>
          <w:rFonts w:ascii="Times New Roman" w:hAnsi="Times New Roman"/>
          <w:i/>
          <w:iCs/>
          <w:color w:val="auto"/>
          <w:sz w:val="28"/>
          <w:szCs w:val="28"/>
        </w:rPr>
        <w:t>б утверждении Положения о региональном государственном контроле (надзоре) в области долевого стро</w:t>
      </w:r>
      <w:r w:rsidR="00963CAA">
        <w:rPr>
          <w:rFonts w:ascii="Times New Roman" w:hAnsi="Times New Roman"/>
          <w:i/>
          <w:iCs/>
          <w:color w:val="auto"/>
          <w:sz w:val="28"/>
          <w:szCs w:val="28"/>
        </w:rPr>
        <w:t xml:space="preserve">ительства многоквартирных домов </w:t>
      </w:r>
      <w:r w:rsidR="00963CAA" w:rsidRPr="00963CAA">
        <w:rPr>
          <w:rFonts w:ascii="Times New Roman" w:hAnsi="Times New Roman"/>
          <w:i/>
          <w:iCs/>
          <w:color w:val="auto"/>
          <w:sz w:val="28"/>
          <w:szCs w:val="28"/>
        </w:rPr>
        <w:t>и (или) иных объектов недвижимости</w:t>
      </w:r>
      <w:r w:rsidR="00963CAA">
        <w:rPr>
          <w:rFonts w:ascii="Times New Roman" w:hAnsi="Times New Roman"/>
          <w:i/>
          <w:iCs/>
          <w:color w:val="auto"/>
          <w:sz w:val="28"/>
          <w:szCs w:val="28"/>
        </w:rPr>
        <w:t>»</w:t>
      </w:r>
      <w:r w:rsidR="00906C5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B6A98">
        <w:rPr>
          <w:rFonts w:ascii="Times New Roman" w:hAnsi="Times New Roman"/>
          <w:color w:val="auto"/>
          <w:sz w:val="28"/>
          <w:szCs w:val="28"/>
        </w:rPr>
        <w:t>и сборе предложений заинтересованных лиц.</w:t>
      </w:r>
    </w:p>
    <w:p w14:paraId="06DA4F6D" w14:textId="46489184" w:rsidR="00CB3FBB" w:rsidRPr="007B6A98" w:rsidRDefault="00CB3FBB" w:rsidP="00A3216F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  <w:r w:rsidRPr="007B6A98">
        <w:rPr>
          <w:rFonts w:ascii="Times New Roman" w:hAnsi="Times New Roman"/>
          <w:color w:val="auto"/>
          <w:sz w:val="28"/>
          <w:szCs w:val="28"/>
        </w:rPr>
        <w:t xml:space="preserve">Разработчик проекта нормативного правового акта: </w:t>
      </w:r>
      <w:r w:rsidRPr="007B6A98">
        <w:rPr>
          <w:rFonts w:ascii="Times New Roman" w:hAnsi="Times New Roman"/>
          <w:i/>
          <w:color w:val="auto"/>
          <w:sz w:val="28"/>
          <w:szCs w:val="28"/>
        </w:rPr>
        <w:t xml:space="preserve">Департамент </w:t>
      </w:r>
      <w:r w:rsidR="00963CAA">
        <w:rPr>
          <w:rFonts w:ascii="Times New Roman" w:hAnsi="Times New Roman"/>
          <w:i/>
          <w:color w:val="auto"/>
          <w:sz w:val="28"/>
          <w:szCs w:val="28"/>
        </w:rPr>
        <w:t>строительства и жилищно-коммунального хозяйства</w:t>
      </w:r>
      <w:r w:rsidR="00963CAA" w:rsidRPr="007B6A98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r w:rsidRPr="007B6A98">
        <w:rPr>
          <w:rFonts w:ascii="Times New Roman" w:hAnsi="Times New Roman"/>
          <w:i/>
          <w:color w:val="auto"/>
          <w:sz w:val="28"/>
          <w:szCs w:val="28"/>
        </w:rPr>
        <w:t xml:space="preserve">Чукотского автономного округа, Чукотский автономный округ, г. Анадырь, ул. </w:t>
      </w:r>
      <w:proofErr w:type="spellStart"/>
      <w:r w:rsidRPr="007B6A98">
        <w:rPr>
          <w:rFonts w:ascii="Times New Roman" w:hAnsi="Times New Roman"/>
          <w:i/>
          <w:color w:val="auto"/>
          <w:sz w:val="28"/>
          <w:szCs w:val="28"/>
        </w:rPr>
        <w:t>Отке</w:t>
      </w:r>
      <w:proofErr w:type="spellEnd"/>
      <w:r w:rsidRPr="007B6A98">
        <w:rPr>
          <w:rFonts w:ascii="Times New Roman" w:hAnsi="Times New Roman"/>
          <w:i/>
          <w:color w:val="auto"/>
          <w:sz w:val="28"/>
          <w:szCs w:val="28"/>
        </w:rPr>
        <w:t>, д. 4, 689000.</w:t>
      </w:r>
    </w:p>
    <w:p w14:paraId="4481817E" w14:textId="5E7D9C50" w:rsidR="00CB3FBB" w:rsidRPr="007B6A98" w:rsidRDefault="00CB3FBB" w:rsidP="00A3216F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  <w:r w:rsidRPr="007B6A98">
        <w:rPr>
          <w:rFonts w:ascii="Times New Roman" w:hAnsi="Times New Roman"/>
          <w:color w:val="auto"/>
          <w:sz w:val="28"/>
          <w:szCs w:val="28"/>
        </w:rPr>
        <w:t xml:space="preserve">Предложения принимаются по адресу: </w:t>
      </w:r>
      <w:r w:rsidRPr="007B6A98">
        <w:rPr>
          <w:rFonts w:ascii="Times New Roman" w:hAnsi="Times New Roman"/>
          <w:i/>
          <w:color w:val="auto"/>
          <w:sz w:val="28"/>
          <w:szCs w:val="28"/>
        </w:rPr>
        <w:t xml:space="preserve">689000, Чукотский автономный округ г. Анадырь ул. </w:t>
      </w:r>
      <w:proofErr w:type="spellStart"/>
      <w:r w:rsidRPr="007B6A98">
        <w:rPr>
          <w:rFonts w:ascii="Times New Roman" w:hAnsi="Times New Roman"/>
          <w:i/>
          <w:color w:val="auto"/>
          <w:sz w:val="28"/>
          <w:szCs w:val="28"/>
        </w:rPr>
        <w:t>Отке</w:t>
      </w:r>
      <w:proofErr w:type="spellEnd"/>
      <w:r w:rsidRPr="007B6A98">
        <w:rPr>
          <w:rFonts w:ascii="Times New Roman" w:hAnsi="Times New Roman"/>
          <w:i/>
          <w:color w:val="auto"/>
          <w:sz w:val="28"/>
          <w:szCs w:val="28"/>
        </w:rPr>
        <w:t>, 4</w:t>
      </w:r>
      <w:r w:rsidRPr="007B6A98">
        <w:rPr>
          <w:rFonts w:ascii="Times New Roman" w:hAnsi="Times New Roman"/>
          <w:color w:val="auto"/>
          <w:sz w:val="28"/>
          <w:szCs w:val="28"/>
        </w:rPr>
        <w:t xml:space="preserve">, а также по адресу электронной почты: </w:t>
      </w:r>
      <w:r w:rsidR="00963CAA" w:rsidRPr="00963CAA">
        <w:rPr>
          <w:rFonts w:ascii="Times New Roman" w:hAnsi="Times New Roman"/>
          <w:i/>
          <w:color w:val="auto"/>
          <w:sz w:val="28"/>
          <w:szCs w:val="28"/>
        </w:rPr>
        <w:t>l.beletskiy@depstroy.chukotka-gov.ru</w:t>
      </w:r>
    </w:p>
    <w:p w14:paraId="5318DF68" w14:textId="408C84E3" w:rsidR="00CB3FBB" w:rsidRPr="007B6A98" w:rsidRDefault="00F405BA" w:rsidP="00A3216F">
      <w:pPr>
        <w:pStyle w:val="Standard"/>
        <w:ind w:firstLineChars="295" w:firstLine="826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7B6A98">
        <w:rPr>
          <w:rFonts w:ascii="Times New Roman" w:hAnsi="Times New Roman"/>
          <w:color w:val="auto"/>
          <w:sz w:val="28"/>
          <w:szCs w:val="28"/>
        </w:rPr>
        <w:t xml:space="preserve">Сроки приема предложений: </w:t>
      </w:r>
      <w:r w:rsidR="00906C56">
        <w:rPr>
          <w:rFonts w:ascii="Times New Roman" w:hAnsi="Times New Roman"/>
          <w:i/>
          <w:color w:val="auto"/>
          <w:sz w:val="28"/>
          <w:szCs w:val="28"/>
        </w:rPr>
        <w:t>1</w:t>
      </w:r>
      <w:r w:rsidR="00930A89">
        <w:rPr>
          <w:rFonts w:ascii="Times New Roman" w:hAnsi="Times New Roman"/>
          <w:i/>
          <w:color w:val="auto"/>
          <w:sz w:val="28"/>
          <w:szCs w:val="28"/>
        </w:rPr>
        <w:t>9</w:t>
      </w:r>
      <w:r w:rsidRPr="00F00101">
        <w:rPr>
          <w:rFonts w:ascii="Times New Roman" w:hAnsi="Times New Roman"/>
          <w:i/>
          <w:color w:val="auto"/>
          <w:sz w:val="28"/>
          <w:szCs w:val="28"/>
        </w:rPr>
        <w:t>.</w:t>
      </w:r>
      <w:r w:rsidR="00930A89">
        <w:rPr>
          <w:rFonts w:ascii="Times New Roman" w:hAnsi="Times New Roman"/>
          <w:i/>
          <w:color w:val="auto"/>
          <w:sz w:val="28"/>
          <w:szCs w:val="28"/>
        </w:rPr>
        <w:t>01</w:t>
      </w:r>
      <w:r w:rsidRPr="00F00101">
        <w:rPr>
          <w:rFonts w:ascii="Times New Roman" w:hAnsi="Times New Roman"/>
          <w:i/>
          <w:color w:val="auto"/>
          <w:sz w:val="28"/>
          <w:szCs w:val="28"/>
        </w:rPr>
        <w:t>.202</w:t>
      </w:r>
      <w:r w:rsidR="00930A89">
        <w:rPr>
          <w:rFonts w:ascii="Times New Roman" w:hAnsi="Times New Roman"/>
          <w:i/>
          <w:color w:val="auto"/>
          <w:sz w:val="28"/>
          <w:szCs w:val="28"/>
        </w:rPr>
        <w:t>6</w:t>
      </w:r>
      <w:r w:rsidRPr="00F00101">
        <w:rPr>
          <w:rFonts w:ascii="Times New Roman" w:hAnsi="Times New Roman"/>
          <w:i/>
          <w:color w:val="auto"/>
          <w:sz w:val="28"/>
          <w:szCs w:val="28"/>
        </w:rPr>
        <w:t xml:space="preserve"> г. – </w:t>
      </w:r>
      <w:r w:rsidR="00906C56">
        <w:rPr>
          <w:rFonts w:ascii="Times New Roman" w:hAnsi="Times New Roman"/>
          <w:i/>
          <w:color w:val="auto"/>
          <w:sz w:val="28"/>
          <w:szCs w:val="28"/>
        </w:rPr>
        <w:t>2</w:t>
      </w:r>
      <w:r w:rsidR="00930A89">
        <w:rPr>
          <w:rFonts w:ascii="Times New Roman" w:hAnsi="Times New Roman"/>
          <w:i/>
          <w:color w:val="auto"/>
          <w:sz w:val="28"/>
          <w:szCs w:val="28"/>
        </w:rPr>
        <w:t>8</w:t>
      </w:r>
      <w:r w:rsidRPr="00F00101">
        <w:rPr>
          <w:rFonts w:ascii="Times New Roman" w:hAnsi="Times New Roman"/>
          <w:i/>
          <w:color w:val="auto"/>
          <w:sz w:val="28"/>
          <w:szCs w:val="28"/>
        </w:rPr>
        <w:t>.</w:t>
      </w:r>
      <w:r w:rsidR="00930A89">
        <w:rPr>
          <w:rFonts w:ascii="Times New Roman" w:hAnsi="Times New Roman"/>
          <w:i/>
          <w:color w:val="auto"/>
          <w:sz w:val="28"/>
          <w:szCs w:val="28"/>
        </w:rPr>
        <w:t>01</w:t>
      </w:r>
      <w:r w:rsidRPr="00F00101">
        <w:rPr>
          <w:rFonts w:ascii="Times New Roman" w:hAnsi="Times New Roman"/>
          <w:i/>
          <w:color w:val="auto"/>
          <w:sz w:val="28"/>
          <w:szCs w:val="28"/>
        </w:rPr>
        <w:t>.202</w:t>
      </w:r>
      <w:r w:rsidR="00930A89">
        <w:rPr>
          <w:rFonts w:ascii="Times New Roman" w:hAnsi="Times New Roman"/>
          <w:i/>
          <w:color w:val="auto"/>
          <w:sz w:val="28"/>
          <w:szCs w:val="28"/>
        </w:rPr>
        <w:t>6</w:t>
      </w:r>
      <w:r w:rsidRPr="00F00101">
        <w:rPr>
          <w:rFonts w:ascii="Times New Roman" w:hAnsi="Times New Roman"/>
          <w:i/>
          <w:color w:val="auto"/>
          <w:sz w:val="28"/>
          <w:szCs w:val="28"/>
        </w:rPr>
        <w:t xml:space="preserve"> г.</w:t>
      </w:r>
    </w:p>
    <w:p w14:paraId="66191248" w14:textId="26925C29" w:rsidR="00F405BA" w:rsidRPr="007B6A98" w:rsidRDefault="00F405BA" w:rsidP="00A3216F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  <w:r w:rsidRPr="007B6A98">
        <w:rPr>
          <w:rFonts w:ascii="Times New Roman" w:hAnsi="Times New Roman"/>
          <w:color w:val="auto"/>
          <w:sz w:val="28"/>
          <w:szCs w:val="28"/>
        </w:rPr>
        <w:t xml:space="preserve">Все поступившие предложения будут рассмотрены. Сводка предложений будет размещена на сайте по адресу: </w:t>
      </w:r>
      <w:r w:rsidR="005310F6" w:rsidRPr="005310F6">
        <w:rPr>
          <w:rFonts w:ascii="Times New Roman" w:hAnsi="Times New Roman"/>
          <w:i/>
          <w:color w:val="auto"/>
          <w:sz w:val="28"/>
          <w:szCs w:val="28"/>
        </w:rPr>
        <w:t xml:space="preserve">https://dep.invest-chukotka.ru/orv.html </w:t>
      </w:r>
      <w:r w:rsidRPr="007B6A98">
        <w:rPr>
          <w:rFonts w:ascii="Times New Roman" w:hAnsi="Times New Roman"/>
          <w:color w:val="auto"/>
          <w:sz w:val="28"/>
          <w:szCs w:val="28"/>
        </w:rPr>
        <w:t xml:space="preserve">не позднее </w:t>
      </w:r>
      <w:r w:rsidR="00930A89">
        <w:rPr>
          <w:rFonts w:ascii="Times New Roman" w:hAnsi="Times New Roman"/>
          <w:color w:val="auto"/>
          <w:sz w:val="28"/>
          <w:szCs w:val="28"/>
        </w:rPr>
        <w:t>30.01</w:t>
      </w:r>
      <w:r w:rsidRPr="00F00101">
        <w:rPr>
          <w:rFonts w:ascii="Times New Roman" w:hAnsi="Times New Roman"/>
          <w:color w:val="auto"/>
          <w:sz w:val="28"/>
          <w:szCs w:val="28"/>
        </w:rPr>
        <w:t>.202</w:t>
      </w:r>
      <w:r w:rsidR="00930A89">
        <w:rPr>
          <w:rFonts w:ascii="Times New Roman" w:hAnsi="Times New Roman"/>
          <w:color w:val="auto"/>
          <w:sz w:val="28"/>
          <w:szCs w:val="28"/>
        </w:rPr>
        <w:t>6</w:t>
      </w:r>
      <w:bookmarkStart w:id="0" w:name="_GoBack"/>
      <w:bookmarkEnd w:id="0"/>
      <w:r w:rsidRPr="00F00101">
        <w:rPr>
          <w:rFonts w:ascii="Times New Roman" w:hAnsi="Times New Roman"/>
          <w:color w:val="auto"/>
          <w:sz w:val="28"/>
          <w:szCs w:val="28"/>
        </w:rPr>
        <w:t xml:space="preserve"> г.</w:t>
      </w:r>
    </w:p>
    <w:p w14:paraId="5B89CB12" w14:textId="77777777" w:rsidR="00F405BA" w:rsidRPr="007B6A98" w:rsidRDefault="00F405BA" w:rsidP="00F405BA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  <w:r w:rsidRPr="007B6A98">
        <w:rPr>
          <w:rFonts w:ascii="Times New Roman" w:hAnsi="Times New Roman"/>
          <w:color w:val="auto"/>
          <w:sz w:val="28"/>
          <w:szCs w:val="28"/>
        </w:rPr>
        <w:t>1. Описание проблемы, на решение которой направлено предлагаемое правовое регулирование:</w:t>
      </w:r>
    </w:p>
    <w:p w14:paraId="61FBD3BD" w14:textId="2959A977" w:rsidR="00F405BA" w:rsidRPr="007B6A98" w:rsidRDefault="00963CAA" w:rsidP="00A3216F">
      <w:pPr>
        <w:pStyle w:val="Standard"/>
        <w:ind w:firstLineChars="295" w:firstLine="826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963CAA">
        <w:rPr>
          <w:rFonts w:ascii="Times New Roman" w:hAnsi="Times New Roman"/>
          <w:bCs/>
          <w:i/>
          <w:color w:val="auto"/>
          <w:sz w:val="28"/>
          <w:szCs w:val="28"/>
        </w:rPr>
        <w:t>Принятие данного проекта постановления обусловлено необходимостью утверждения порядка организации и осуществления на территории Чукотского автономного округа регионального государственного контроля (надзора) в области долевого строительства многоквартирных домов и (или) иных объектов недвижимости в отношении лиц, осуществляющих привлечение денежных средств граждан и юридических лиц для строительства (создания) многоквартирных домов и (или) иных объектов недвижимости</w:t>
      </w:r>
      <w:r w:rsidR="004D7F94" w:rsidRPr="007B6A98">
        <w:rPr>
          <w:rFonts w:ascii="Times New Roman" w:hAnsi="Times New Roman"/>
          <w:i/>
          <w:color w:val="auto"/>
          <w:sz w:val="28"/>
          <w:szCs w:val="28"/>
        </w:rPr>
        <w:t>.</w:t>
      </w:r>
    </w:p>
    <w:p w14:paraId="10CEA149" w14:textId="77777777" w:rsidR="004D7F94" w:rsidRPr="007B6A98" w:rsidRDefault="004D7F94" w:rsidP="004D7F94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  <w:r w:rsidRPr="007B6A98">
        <w:rPr>
          <w:rFonts w:ascii="Times New Roman" w:hAnsi="Times New Roman"/>
          <w:color w:val="auto"/>
          <w:sz w:val="28"/>
          <w:szCs w:val="28"/>
        </w:rPr>
        <w:t>2. Цели предлагаемого правового регулирования:</w:t>
      </w:r>
    </w:p>
    <w:p w14:paraId="083CB3FF" w14:textId="6DE0798C" w:rsidR="004D7F94" w:rsidRPr="007B6A98" w:rsidRDefault="00963CAA" w:rsidP="004D7F94">
      <w:pPr>
        <w:pStyle w:val="Standard"/>
        <w:ind w:firstLineChars="295" w:firstLine="826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963CAA">
        <w:rPr>
          <w:rFonts w:ascii="Times New Roman" w:hAnsi="Times New Roman"/>
          <w:i/>
          <w:color w:val="auto"/>
          <w:sz w:val="28"/>
          <w:szCs w:val="28"/>
        </w:rPr>
        <w:t>Проект постановления Правительства Чукотского автономного округа «Об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недвижимости» подготовлен в целях исполнения части 5 статьи 23.5 Федерального закона от 30 декабря 2004 г. №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(с изменениями и дополнениями).</w:t>
      </w:r>
    </w:p>
    <w:p w14:paraId="75194DBD" w14:textId="77777777" w:rsidR="004D7F94" w:rsidRPr="007B6A98" w:rsidRDefault="004D7F94" w:rsidP="007440EF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  <w:r w:rsidRPr="007B6A98">
        <w:rPr>
          <w:rFonts w:ascii="Times New Roman" w:hAnsi="Times New Roman"/>
          <w:color w:val="auto"/>
          <w:sz w:val="28"/>
          <w:szCs w:val="28"/>
        </w:rPr>
        <w:t>3. Ожидаемый результат предлагаемого правового регулирования:</w:t>
      </w:r>
    </w:p>
    <w:p w14:paraId="4C33C3AB" w14:textId="4109E46A" w:rsidR="007440EF" w:rsidRDefault="00A93319" w:rsidP="007440EF">
      <w:pPr>
        <w:pStyle w:val="Standard"/>
        <w:ind w:firstLineChars="295" w:firstLine="826"/>
        <w:jc w:val="both"/>
        <w:rPr>
          <w:rFonts w:ascii="Times New Roman" w:hAnsi="Times New Roman"/>
          <w:i/>
          <w:color w:val="auto"/>
          <w:sz w:val="28"/>
          <w:szCs w:val="28"/>
        </w:rPr>
      </w:pPr>
      <w:r>
        <w:rPr>
          <w:rFonts w:ascii="Times New Roman" w:hAnsi="Times New Roman"/>
          <w:i/>
          <w:color w:val="auto"/>
          <w:sz w:val="28"/>
          <w:szCs w:val="28"/>
        </w:rPr>
        <w:t>Д</w:t>
      </w:r>
      <w:r w:rsidRPr="00A93319">
        <w:rPr>
          <w:rFonts w:ascii="Times New Roman" w:hAnsi="Times New Roman"/>
          <w:i/>
          <w:color w:val="auto"/>
          <w:sz w:val="28"/>
          <w:szCs w:val="28"/>
        </w:rPr>
        <w:t>анн</w:t>
      </w:r>
      <w:r w:rsidR="002130F5">
        <w:rPr>
          <w:rFonts w:ascii="Times New Roman" w:hAnsi="Times New Roman"/>
          <w:i/>
          <w:color w:val="auto"/>
          <w:sz w:val="28"/>
          <w:szCs w:val="28"/>
        </w:rPr>
        <w:t>ый</w:t>
      </w:r>
      <w:r w:rsidRPr="00A93319">
        <w:rPr>
          <w:rFonts w:ascii="Times New Roman" w:hAnsi="Times New Roman"/>
          <w:i/>
          <w:color w:val="auto"/>
          <w:sz w:val="28"/>
          <w:szCs w:val="28"/>
        </w:rPr>
        <w:t xml:space="preserve"> проект постановления </w:t>
      </w:r>
      <w:r w:rsidR="002130F5">
        <w:rPr>
          <w:rFonts w:ascii="Times New Roman" w:hAnsi="Times New Roman"/>
          <w:i/>
          <w:color w:val="auto"/>
          <w:sz w:val="28"/>
          <w:szCs w:val="28"/>
        </w:rPr>
        <w:t>у</w:t>
      </w:r>
      <w:r w:rsidRPr="00A93319">
        <w:rPr>
          <w:rFonts w:ascii="Times New Roman" w:hAnsi="Times New Roman"/>
          <w:i/>
          <w:color w:val="auto"/>
          <w:sz w:val="28"/>
          <w:szCs w:val="28"/>
        </w:rPr>
        <w:t>твержд</w:t>
      </w:r>
      <w:r>
        <w:rPr>
          <w:rFonts w:ascii="Times New Roman" w:hAnsi="Times New Roman"/>
          <w:i/>
          <w:color w:val="auto"/>
          <w:sz w:val="28"/>
          <w:szCs w:val="28"/>
        </w:rPr>
        <w:t>ает</w:t>
      </w:r>
      <w:r w:rsidRPr="00A93319">
        <w:rPr>
          <w:rFonts w:ascii="Times New Roman" w:hAnsi="Times New Roman"/>
          <w:i/>
          <w:color w:val="auto"/>
          <w:sz w:val="28"/>
          <w:szCs w:val="28"/>
        </w:rPr>
        <w:t xml:space="preserve"> поряд</w:t>
      </w:r>
      <w:r>
        <w:rPr>
          <w:rFonts w:ascii="Times New Roman" w:hAnsi="Times New Roman"/>
          <w:i/>
          <w:color w:val="auto"/>
          <w:sz w:val="28"/>
          <w:szCs w:val="28"/>
        </w:rPr>
        <w:t>о</w:t>
      </w:r>
      <w:r w:rsidRPr="00A93319">
        <w:rPr>
          <w:rFonts w:ascii="Times New Roman" w:hAnsi="Times New Roman"/>
          <w:i/>
          <w:color w:val="auto"/>
          <w:sz w:val="28"/>
          <w:szCs w:val="28"/>
        </w:rPr>
        <w:t xml:space="preserve">к организации и осуществления на территории Чукотского автономного округа </w:t>
      </w:r>
      <w:r w:rsidRPr="00A93319">
        <w:rPr>
          <w:rFonts w:ascii="Times New Roman" w:hAnsi="Times New Roman"/>
          <w:i/>
          <w:color w:val="auto"/>
          <w:sz w:val="28"/>
          <w:szCs w:val="28"/>
        </w:rPr>
        <w:lastRenderedPageBreak/>
        <w:t>регионального государственного контроля (надзора) в области долевого строительства многоквартирных домов и (или) иных объектов недвижимости в отношении лиц, осуществляющих привлечение денежных средств граждан и юридических лиц для строительства (создания) многоквартирных домов и (или) иных объектов недвижимости</w:t>
      </w:r>
      <w:r w:rsidR="007440EF" w:rsidRPr="007440EF">
        <w:rPr>
          <w:rFonts w:ascii="Times New Roman" w:hAnsi="Times New Roman"/>
          <w:i/>
          <w:color w:val="auto"/>
          <w:sz w:val="28"/>
          <w:szCs w:val="28"/>
        </w:rPr>
        <w:t>.</w:t>
      </w:r>
    </w:p>
    <w:p w14:paraId="5A44CA51" w14:textId="77777777" w:rsidR="007B6A98" w:rsidRPr="007B6A98" w:rsidRDefault="007B6A98" w:rsidP="007B6A98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  <w:r w:rsidRPr="007B6A98">
        <w:rPr>
          <w:rFonts w:ascii="Times New Roman" w:hAnsi="Times New Roman"/>
          <w:color w:val="auto"/>
          <w:sz w:val="28"/>
          <w:szCs w:val="28"/>
        </w:rPr>
        <w:t xml:space="preserve">4.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области: </w:t>
      </w:r>
    </w:p>
    <w:p w14:paraId="09FF6E74" w14:textId="77777777" w:rsidR="007B6A98" w:rsidRPr="007B6A98" w:rsidRDefault="007B6A98" w:rsidP="007B6A98">
      <w:pPr>
        <w:pStyle w:val="Standard"/>
        <w:ind w:firstLineChars="295" w:firstLine="826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7B6A98">
        <w:rPr>
          <w:rFonts w:ascii="Times New Roman" w:hAnsi="Times New Roman"/>
          <w:i/>
          <w:color w:val="auto"/>
          <w:sz w:val="28"/>
          <w:szCs w:val="28"/>
        </w:rPr>
        <w:t>- Федеральный закон от 31 июля 2020 года № 248-ФЗ «О государственном контроле (надзоре) и муниципальном контроле в Российской Федерации»;</w:t>
      </w:r>
    </w:p>
    <w:p w14:paraId="357A6C2E" w14:textId="0A061453" w:rsidR="004D7F94" w:rsidRPr="007B6A98" w:rsidRDefault="007B6A98" w:rsidP="00EA2B50">
      <w:pPr>
        <w:pStyle w:val="Standard"/>
        <w:ind w:firstLineChars="295" w:firstLine="826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7B6A98">
        <w:rPr>
          <w:rFonts w:ascii="Times New Roman" w:hAnsi="Times New Roman"/>
          <w:i/>
          <w:color w:val="auto"/>
          <w:sz w:val="28"/>
          <w:szCs w:val="28"/>
        </w:rPr>
        <w:t xml:space="preserve">- </w:t>
      </w:r>
      <w:r w:rsidR="00A93319" w:rsidRPr="00A93319">
        <w:rPr>
          <w:rFonts w:ascii="Times New Roman" w:hAnsi="Times New Roman"/>
          <w:i/>
          <w:color w:val="auto"/>
          <w:sz w:val="28"/>
          <w:szCs w:val="28"/>
        </w:rPr>
        <w:t>Федеральн</w:t>
      </w:r>
      <w:r w:rsidR="00A93319">
        <w:rPr>
          <w:rFonts w:ascii="Times New Roman" w:hAnsi="Times New Roman"/>
          <w:i/>
          <w:color w:val="auto"/>
          <w:sz w:val="28"/>
          <w:szCs w:val="28"/>
        </w:rPr>
        <w:t>ый</w:t>
      </w:r>
      <w:r w:rsidR="00A93319" w:rsidRPr="00A93319">
        <w:rPr>
          <w:rFonts w:ascii="Times New Roman" w:hAnsi="Times New Roman"/>
          <w:i/>
          <w:color w:val="auto"/>
          <w:sz w:val="28"/>
          <w:szCs w:val="28"/>
        </w:rPr>
        <w:t xml:space="preserve"> закон от 30 декабря 2004 г. № 214-ФЗ </w:t>
      </w:r>
      <w:r w:rsidR="002130F5">
        <w:rPr>
          <w:rFonts w:ascii="Times New Roman" w:hAnsi="Times New Roman"/>
          <w:i/>
          <w:color w:val="auto"/>
          <w:sz w:val="28"/>
          <w:szCs w:val="28"/>
        </w:rPr>
        <w:t>«</w:t>
      </w:r>
      <w:r w:rsidR="00A93319" w:rsidRPr="00A93319">
        <w:rPr>
          <w:rFonts w:ascii="Times New Roman" w:hAnsi="Times New Roman"/>
          <w:i/>
          <w:color w:val="auto"/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="002130F5">
        <w:rPr>
          <w:rFonts w:ascii="Times New Roman" w:hAnsi="Times New Roman"/>
          <w:i/>
          <w:color w:val="auto"/>
          <w:sz w:val="28"/>
          <w:szCs w:val="28"/>
        </w:rPr>
        <w:t>»</w:t>
      </w:r>
      <w:r w:rsidR="00EA2B50">
        <w:rPr>
          <w:rFonts w:ascii="Times New Roman" w:hAnsi="Times New Roman"/>
          <w:i/>
          <w:color w:val="auto"/>
          <w:sz w:val="28"/>
          <w:szCs w:val="28"/>
        </w:rPr>
        <w:t>.</w:t>
      </w:r>
    </w:p>
    <w:p w14:paraId="06AB1026" w14:textId="77777777" w:rsidR="007B6A98" w:rsidRPr="007B6A98" w:rsidRDefault="007B6A98" w:rsidP="007B6A98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  <w:r w:rsidRPr="007B6A98">
        <w:rPr>
          <w:rFonts w:ascii="Times New Roman" w:hAnsi="Times New Roman"/>
          <w:color w:val="auto"/>
          <w:sz w:val="28"/>
          <w:szCs w:val="28"/>
        </w:rPr>
        <w:t>5. Круг лиц, на которых будет распространено действие нормативного правового акта:</w:t>
      </w:r>
    </w:p>
    <w:p w14:paraId="6B9727F1" w14:textId="29361527" w:rsidR="007B6A98" w:rsidRPr="007B6A98" w:rsidRDefault="007B6A98" w:rsidP="007B6A98">
      <w:pPr>
        <w:pStyle w:val="Standard"/>
        <w:ind w:firstLineChars="295" w:firstLine="826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7B6A98">
        <w:rPr>
          <w:rFonts w:ascii="Times New Roman" w:hAnsi="Times New Roman"/>
          <w:i/>
          <w:color w:val="auto"/>
          <w:sz w:val="28"/>
          <w:szCs w:val="28"/>
        </w:rPr>
        <w:t>Юридические лица, индивидуальные предприниматели,</w:t>
      </w:r>
      <w:r w:rsidR="00EA2B50" w:rsidRPr="00EA2B50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</w:t>
      </w:r>
      <w:r w:rsidR="00A93319" w:rsidRPr="00A93319">
        <w:rPr>
          <w:rFonts w:ascii="Times New Roman" w:hAnsi="Times New Roman"/>
          <w:i/>
          <w:color w:val="auto"/>
          <w:sz w:val="28"/>
          <w:szCs w:val="28"/>
        </w:rPr>
        <w:t>осуществляющих привлечение денежных средств граждан и юридических лиц для строительства (создания) многоквартирных домов и (или) иных объектов недвижимости</w:t>
      </w:r>
      <w:r w:rsidR="00EA2B50">
        <w:rPr>
          <w:rFonts w:ascii="Times New Roman" w:hAnsi="Times New Roman"/>
          <w:i/>
          <w:color w:val="auto"/>
          <w:sz w:val="28"/>
          <w:szCs w:val="28"/>
        </w:rPr>
        <w:t xml:space="preserve">. </w:t>
      </w:r>
    </w:p>
    <w:p w14:paraId="20E433DA" w14:textId="63F09816" w:rsidR="007B6A98" w:rsidRPr="007B6A98" w:rsidRDefault="007B6A98" w:rsidP="007B6A98">
      <w:pPr>
        <w:pStyle w:val="Standard"/>
        <w:ind w:firstLineChars="295" w:firstLine="826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7B6A98">
        <w:rPr>
          <w:rFonts w:ascii="Times New Roman" w:hAnsi="Times New Roman"/>
          <w:color w:val="auto"/>
          <w:sz w:val="28"/>
          <w:szCs w:val="28"/>
        </w:rPr>
        <w:t xml:space="preserve">6. Планируемый срок вступления в силу предлагаемого правового регулирования: </w:t>
      </w:r>
      <w:r w:rsidR="00EA2B50">
        <w:rPr>
          <w:rFonts w:ascii="Times New Roman" w:hAnsi="Times New Roman"/>
          <w:i/>
          <w:color w:val="auto"/>
          <w:sz w:val="28"/>
          <w:szCs w:val="28"/>
        </w:rPr>
        <w:t>со дня опубликования</w:t>
      </w:r>
      <w:r w:rsidRPr="007B6A98">
        <w:rPr>
          <w:rFonts w:ascii="Times New Roman" w:hAnsi="Times New Roman"/>
          <w:i/>
          <w:color w:val="auto"/>
          <w:sz w:val="28"/>
          <w:szCs w:val="28"/>
        </w:rPr>
        <w:t>.</w:t>
      </w:r>
    </w:p>
    <w:p w14:paraId="6DA5E9DD" w14:textId="3C35EF01" w:rsidR="007B6A98" w:rsidRPr="007B6A98" w:rsidRDefault="007B6A98" w:rsidP="007B6A98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  <w:r w:rsidRPr="007B6A98">
        <w:rPr>
          <w:rFonts w:ascii="Times New Roman" w:hAnsi="Times New Roman"/>
          <w:color w:val="auto"/>
          <w:sz w:val="28"/>
          <w:szCs w:val="28"/>
        </w:rPr>
        <w:t>7. Необходимость у</w:t>
      </w:r>
      <w:r w:rsidR="00C169B5">
        <w:rPr>
          <w:rFonts w:ascii="Times New Roman" w:hAnsi="Times New Roman"/>
          <w:color w:val="auto"/>
          <w:sz w:val="28"/>
          <w:szCs w:val="28"/>
        </w:rPr>
        <w:t>становления переходного периода</w:t>
      </w:r>
      <w:r w:rsidRPr="007B6A98">
        <w:rPr>
          <w:rFonts w:ascii="Times New Roman" w:hAnsi="Times New Roman"/>
          <w:color w:val="auto"/>
          <w:sz w:val="28"/>
          <w:szCs w:val="28"/>
        </w:rPr>
        <w:t xml:space="preserve">: </w:t>
      </w:r>
      <w:r w:rsidRPr="007B6A98">
        <w:rPr>
          <w:rFonts w:ascii="Times New Roman" w:hAnsi="Times New Roman"/>
          <w:i/>
          <w:color w:val="auto"/>
          <w:sz w:val="28"/>
          <w:szCs w:val="28"/>
        </w:rPr>
        <w:t>установление переходного периода не требуется.</w:t>
      </w:r>
    </w:p>
    <w:p w14:paraId="482D91E0" w14:textId="1109C1EB" w:rsidR="00F405BA" w:rsidRPr="007B6A98" w:rsidRDefault="007B6A98" w:rsidP="007B6A98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  <w:r w:rsidRPr="007B6A98">
        <w:rPr>
          <w:rFonts w:ascii="Times New Roman" w:hAnsi="Times New Roman"/>
          <w:color w:val="auto"/>
          <w:sz w:val="28"/>
          <w:szCs w:val="28"/>
        </w:rPr>
        <w:t xml:space="preserve">8. Сведения о необходимости или отсутствии необходимости установления переходного периода: </w:t>
      </w:r>
      <w:r w:rsidRPr="007B6A98">
        <w:rPr>
          <w:rFonts w:ascii="Times New Roman" w:hAnsi="Times New Roman"/>
          <w:i/>
          <w:color w:val="auto"/>
          <w:sz w:val="28"/>
          <w:szCs w:val="28"/>
        </w:rPr>
        <w:t>сведения о необходимости установления переходного периода отсутствуют.</w:t>
      </w:r>
    </w:p>
    <w:p w14:paraId="5F17B719" w14:textId="6A5BFDAE" w:rsidR="00F405BA" w:rsidRDefault="007B6A98" w:rsidP="00CC73F7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  <w:r w:rsidRPr="001F29EF">
        <w:rPr>
          <w:rFonts w:ascii="Times New Roman" w:hAnsi="Times New Roman"/>
          <w:color w:val="auto"/>
          <w:sz w:val="28"/>
          <w:szCs w:val="28"/>
        </w:rPr>
        <w:t>9. Сравнение возможных вариантов решения проблемы:</w:t>
      </w:r>
    </w:p>
    <w:tbl>
      <w:tblPr>
        <w:tblW w:w="9467" w:type="dxa"/>
        <w:tblInd w:w="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3"/>
        <w:gridCol w:w="3402"/>
        <w:gridCol w:w="2552"/>
      </w:tblGrid>
      <w:tr w:rsidR="00627120" w:rsidRPr="007B6A98" w14:paraId="0DFAAC61" w14:textId="77777777" w:rsidTr="0001762F"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440112" w14:textId="77777777" w:rsidR="0001762F" w:rsidRPr="007B6A98" w:rsidRDefault="0001762F" w:rsidP="007B6A9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E9DB4B" w14:textId="77777777" w:rsidR="0001762F" w:rsidRPr="007B6A98" w:rsidRDefault="0001762F" w:rsidP="007B6A9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Вариант 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E9839" w14:textId="77777777" w:rsidR="0001762F" w:rsidRPr="007B6A98" w:rsidRDefault="0001762F" w:rsidP="007B6A9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Вариант 2</w:t>
            </w:r>
          </w:p>
        </w:tc>
      </w:tr>
      <w:tr w:rsidR="00627120" w:rsidRPr="007B6A98" w14:paraId="4D90A070" w14:textId="77777777" w:rsidTr="0001762F"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B3B484" w14:textId="77777777" w:rsidR="0001762F" w:rsidRPr="007B6A98" w:rsidRDefault="0001762F" w:rsidP="00BA12B3">
            <w:pPr>
              <w:spacing w:after="0" w:line="240" w:lineRule="auto"/>
              <w:ind w:left="119" w:right="226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9.1. Содержание варианта решения выявленной проблемы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11D65" w14:textId="4C9154A2" w:rsidR="0001762F" w:rsidRPr="007A052C" w:rsidRDefault="0001762F" w:rsidP="00A93319">
            <w:pPr>
              <w:spacing w:after="0" w:line="240" w:lineRule="auto"/>
              <w:ind w:left="170" w:right="19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ru-RU"/>
              </w:rPr>
              <w:t xml:space="preserve">Принятие </w:t>
            </w: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 xml:space="preserve">высшим исполнительным органом государственной власти ЧАО, с учетом требований ФЗ от 31 июля 2020 г. № 248-ФЗ «О государственном контроле (надзоре) и муниципальном контроле в Российской </w:t>
            </w:r>
            <w:r w:rsidRPr="007A052C">
              <w:rPr>
                <w:rFonts w:ascii="Times New Roman" w:eastAsia="SimSun" w:hAnsi="Times New Roman" w:cs="Times New Roman"/>
                <w:lang w:eastAsia="ru-RU"/>
              </w:rPr>
              <w:t xml:space="preserve">Федерации», </w:t>
            </w:r>
            <w:r w:rsidR="00A93319" w:rsidRPr="00A93319">
              <w:rPr>
                <w:rFonts w:ascii="Times New Roman" w:hAnsi="Times New Roman"/>
              </w:rPr>
              <w:t>Положения о региональном государственном контроле (надзоре) в области долевого строительства многоквартирных домов и (или) иных объектов недвижимости</w:t>
            </w:r>
            <w:r w:rsidR="007A052C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7185AE" w14:textId="2D61133B" w:rsidR="0001762F" w:rsidRPr="007B6A98" w:rsidRDefault="0001762F" w:rsidP="00A93319">
            <w:pPr>
              <w:spacing w:after="0" w:line="240" w:lineRule="auto"/>
              <w:ind w:left="97" w:right="160"/>
              <w:jc w:val="center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ru-RU"/>
              </w:rPr>
              <w:t xml:space="preserve">Отсутствие принятого </w:t>
            </w: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 xml:space="preserve">высшим исполнительным органом государственной власти ЧАО, с учетом требований ФЗ от 31 июля 2020 г. № 248-ФЗ «О государственном контроле (надзоре) и муниципальном контроле в Российской Федерации», </w:t>
            </w:r>
            <w:r w:rsidR="00A93319" w:rsidRPr="00A93319">
              <w:rPr>
                <w:rFonts w:ascii="Times New Roman" w:hAnsi="Times New Roman"/>
              </w:rPr>
              <w:t xml:space="preserve">Положения о региональном государственном контроле (надзоре) в области долевого строительства </w:t>
            </w:r>
            <w:r w:rsidR="00A93319" w:rsidRPr="00A93319">
              <w:rPr>
                <w:rFonts w:ascii="Times New Roman" w:hAnsi="Times New Roman"/>
              </w:rPr>
              <w:lastRenderedPageBreak/>
              <w:t>многоквартирных домов и (или) иных объектов недвижимости</w:t>
            </w:r>
            <w:r w:rsidR="00A93319" w:rsidRPr="007A052C">
              <w:rPr>
                <w:rFonts w:ascii="Times New Roman" w:hAnsi="Times New Roman"/>
              </w:rPr>
              <w:t xml:space="preserve"> </w:t>
            </w:r>
          </w:p>
        </w:tc>
      </w:tr>
      <w:tr w:rsidR="00627120" w:rsidRPr="007B6A98" w14:paraId="6F947368" w14:textId="77777777" w:rsidTr="0001762F"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7B7AA" w14:textId="77777777" w:rsidR="0001762F" w:rsidRPr="007B6A98" w:rsidRDefault="0001762F" w:rsidP="00BA12B3">
            <w:pPr>
              <w:spacing w:after="0" w:line="240" w:lineRule="auto"/>
              <w:ind w:left="119" w:right="226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lastRenderedPageBreak/>
              <w:t>9.2. Качественная характеристика и оценка численности потенциальных адресатов предлагаемого правового регулирования в среднесрочном периоде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FDB977" w14:textId="338ED3CF" w:rsidR="0001762F" w:rsidRPr="007B6A98" w:rsidRDefault="0001762F" w:rsidP="00BA12B3">
            <w:pPr>
              <w:spacing w:after="0" w:line="240" w:lineRule="auto"/>
              <w:ind w:left="170" w:right="193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 </w:t>
            </w:r>
            <w:r>
              <w:rPr>
                <w:rFonts w:ascii="Times New Roman" w:eastAsia="SimSun" w:hAnsi="Times New Roman" w:cs="Times New Roman"/>
                <w:szCs w:val="24"/>
                <w:lang w:eastAsia="ru-RU"/>
              </w:rPr>
              <w:t>1</w:t>
            </w:r>
            <w:r w:rsidR="007A052C">
              <w:rPr>
                <w:rFonts w:ascii="Times New Roman" w:eastAsia="SimSun" w:hAnsi="Times New Roman" w:cs="Times New Roman"/>
                <w:szCs w:val="24"/>
                <w:lang w:eastAsia="ru-RU"/>
              </w:rPr>
              <w:t>0</w:t>
            </w:r>
            <w:r>
              <w:rPr>
                <w:rFonts w:ascii="Times New Roman" w:eastAsia="SimSu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0F9B9" w14:textId="53908702" w:rsidR="0001762F" w:rsidRPr="007B6A98" w:rsidRDefault="0001762F" w:rsidP="00BA12B3">
            <w:pPr>
              <w:spacing w:after="0" w:line="240" w:lineRule="auto"/>
              <w:ind w:left="97" w:right="160"/>
              <w:jc w:val="center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ru-RU"/>
              </w:rPr>
              <w:t>1</w:t>
            </w:r>
            <w:r w:rsidR="007A052C">
              <w:rPr>
                <w:rFonts w:ascii="Times New Roman" w:eastAsia="SimSun" w:hAnsi="Times New Roman" w:cs="Times New Roman"/>
                <w:szCs w:val="24"/>
                <w:lang w:eastAsia="ru-RU"/>
              </w:rPr>
              <w:t>0</w:t>
            </w:r>
            <w:r>
              <w:rPr>
                <w:rFonts w:ascii="Times New Roman" w:eastAsia="SimSun" w:hAnsi="Times New Roman" w:cs="Times New Roman"/>
                <w:szCs w:val="24"/>
                <w:lang w:eastAsia="ru-RU"/>
              </w:rPr>
              <w:t>0</w:t>
            </w:r>
          </w:p>
        </w:tc>
      </w:tr>
      <w:tr w:rsidR="00627120" w:rsidRPr="007B6A98" w14:paraId="4D64A699" w14:textId="77777777" w:rsidTr="0001762F"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C4AB4" w14:textId="77777777" w:rsidR="0001762F" w:rsidRPr="007B6A98" w:rsidRDefault="0001762F" w:rsidP="00BA12B3">
            <w:pPr>
              <w:spacing w:after="0" w:line="240" w:lineRule="auto"/>
              <w:ind w:left="119" w:right="226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9.3.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AA0DA" w14:textId="4420CF57" w:rsidR="0001762F" w:rsidRPr="007B6A98" w:rsidRDefault="0001762F" w:rsidP="00BA12B3">
            <w:pPr>
              <w:spacing w:after="0" w:line="240" w:lineRule="auto"/>
              <w:ind w:left="170" w:right="193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ru-RU"/>
              </w:rPr>
              <w:t>Без изменений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98D48" w14:textId="70641477" w:rsidR="0001762F" w:rsidRPr="007B6A98" w:rsidRDefault="0001762F" w:rsidP="0001762F">
            <w:pPr>
              <w:spacing w:after="0" w:line="240" w:lineRule="auto"/>
              <w:ind w:left="97" w:right="160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ru-RU"/>
              </w:rPr>
              <w:t>Без изменений</w:t>
            </w:r>
          </w:p>
        </w:tc>
      </w:tr>
      <w:tr w:rsidR="00627120" w:rsidRPr="007B6A98" w14:paraId="4EDF5D85" w14:textId="77777777" w:rsidTr="0001762F"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82C80" w14:textId="77777777" w:rsidR="0001762F" w:rsidRPr="007B6A98" w:rsidRDefault="0001762F" w:rsidP="00BA12B3">
            <w:pPr>
              <w:spacing w:after="0" w:line="240" w:lineRule="auto"/>
              <w:ind w:left="119" w:right="226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9.4. Оценка расходов (доходов) бюджета Чукотского автономного округа,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AFFA13" w14:textId="70A56139" w:rsidR="0001762F" w:rsidRPr="007B6A98" w:rsidRDefault="0001762F" w:rsidP="00BA12B3">
            <w:pPr>
              <w:spacing w:after="0" w:line="240" w:lineRule="auto"/>
              <w:ind w:left="170" w:right="193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 </w:t>
            </w:r>
            <w:r w:rsidRPr="0001762F">
              <w:rPr>
                <w:rFonts w:ascii="Times New Roman" w:eastAsia="SimSun" w:hAnsi="Times New Roman" w:cs="Times New Roman"/>
                <w:szCs w:val="24"/>
                <w:lang w:eastAsia="ru-RU"/>
              </w:rPr>
              <w:t>Принятие проекта закона не повлечет увеличение расходов окружного бюджета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980FF" w14:textId="038C3929" w:rsidR="0001762F" w:rsidRPr="007B6A98" w:rsidRDefault="0001762F" w:rsidP="0001762F">
            <w:pPr>
              <w:spacing w:after="0" w:line="240" w:lineRule="auto"/>
              <w:ind w:left="97" w:right="160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01762F">
              <w:rPr>
                <w:rFonts w:ascii="Times New Roman" w:eastAsia="SimSun" w:hAnsi="Times New Roman" w:cs="Times New Roman"/>
                <w:szCs w:val="24"/>
                <w:lang w:eastAsia="ru-RU"/>
              </w:rPr>
              <w:t>Без изменений</w:t>
            </w:r>
          </w:p>
        </w:tc>
      </w:tr>
      <w:tr w:rsidR="00627120" w:rsidRPr="007B6A98" w14:paraId="3DA24F95" w14:textId="77777777" w:rsidTr="0001762F"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13992C" w14:textId="77777777" w:rsidR="0001762F" w:rsidRPr="007B6A98" w:rsidRDefault="0001762F" w:rsidP="00BA12B3">
            <w:pPr>
              <w:spacing w:after="0" w:line="240" w:lineRule="auto"/>
              <w:ind w:left="119" w:right="226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9.5.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2B2699" w14:textId="5FA96C9C" w:rsidR="0001762F" w:rsidRPr="007B6A98" w:rsidRDefault="0001762F" w:rsidP="00A93319">
            <w:pPr>
              <w:spacing w:after="0" w:line="240" w:lineRule="auto"/>
              <w:ind w:left="54" w:right="127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ru-RU"/>
              </w:rPr>
              <w:t>С</w:t>
            </w: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 xml:space="preserve">облюдение обязательных требований, </w:t>
            </w:r>
            <w:r w:rsidRPr="00A93319">
              <w:rPr>
                <w:rFonts w:ascii="Times New Roman" w:eastAsia="SimSun" w:hAnsi="Times New Roman" w:cs="Times New Roman"/>
                <w:lang w:eastAsia="ru-RU"/>
              </w:rPr>
              <w:t>установленных в соответствии</w:t>
            </w:r>
            <w:r w:rsidR="00A93319">
              <w:rPr>
                <w:rFonts w:ascii="Times New Roman" w:eastAsia="SimSun" w:hAnsi="Times New Roman" w:cs="Times New Roman"/>
                <w:lang w:eastAsia="ru-RU"/>
              </w:rPr>
              <w:t xml:space="preserve"> </w:t>
            </w:r>
            <w:r w:rsidR="00A93319" w:rsidRPr="00A93319">
              <w:rPr>
                <w:rFonts w:ascii="Times New Roman" w:eastAsia="SimSun" w:hAnsi="Times New Roman" w:cs="Times New Roman"/>
                <w:lang w:eastAsia="ru-RU"/>
              </w:rPr>
              <w:t xml:space="preserve">с законодательством </w:t>
            </w:r>
            <w:r w:rsidR="00A93319" w:rsidRPr="00A93319">
              <w:rPr>
                <w:rFonts w:ascii="Times New Roman" w:hAnsi="Times New Roman"/>
              </w:rPr>
              <w:t xml:space="preserve">Об участии в долевом строительстве многоквартирных домов и иных объектов недвижимости </w:t>
            </w:r>
            <w:r w:rsidR="007A052C" w:rsidRPr="00A93319">
              <w:rPr>
                <w:rFonts w:ascii="Times New Roman" w:hAnsi="Times New Roman"/>
              </w:rPr>
              <w:t>в Чукотском автономном округе.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47906" w14:textId="5B95FDAF" w:rsidR="0001762F" w:rsidRPr="007B6A98" w:rsidRDefault="0001762F" w:rsidP="0001762F">
            <w:pPr>
              <w:spacing w:after="0" w:line="240" w:lineRule="auto"/>
              <w:ind w:left="54" w:right="127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ru-RU"/>
              </w:rPr>
              <w:t>Без изменений</w:t>
            </w:r>
          </w:p>
        </w:tc>
      </w:tr>
      <w:tr w:rsidR="00627120" w:rsidRPr="007B6A98" w14:paraId="72E3B475" w14:textId="77777777" w:rsidTr="00627120">
        <w:trPr>
          <w:trHeight w:val="1658"/>
        </w:trPr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D3D715" w14:textId="77777777" w:rsidR="0001762F" w:rsidRPr="007B6A98" w:rsidRDefault="0001762F" w:rsidP="00BA12B3">
            <w:pPr>
              <w:spacing w:after="0" w:line="240" w:lineRule="auto"/>
              <w:ind w:left="119" w:right="226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9.6. Оценка рисков неблагоприятных последствий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EEECD6" w14:textId="3F8EA828" w:rsidR="0001762F" w:rsidRPr="007B6A98" w:rsidRDefault="0001762F" w:rsidP="00627120">
            <w:pPr>
              <w:tabs>
                <w:tab w:val="center" w:pos="819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 </w:t>
            </w:r>
            <w:r w:rsidR="00627120">
              <w:rPr>
                <w:rFonts w:ascii="Times New Roman" w:eastAsia="SimSun" w:hAnsi="Times New Roman" w:cs="Times New Roman"/>
                <w:szCs w:val="24"/>
                <w:lang w:eastAsia="ru-RU"/>
              </w:rPr>
              <w:t>О</w:t>
            </w: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тсутствует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00AE07" w14:textId="06CB5935" w:rsidR="0001762F" w:rsidRPr="00627120" w:rsidRDefault="007A052C" w:rsidP="00627120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627120" w:rsidRPr="00627120">
              <w:rPr>
                <w:rFonts w:ascii="Times New Roman" w:hAnsi="Times New Roman" w:cs="Times New Roman"/>
              </w:rPr>
              <w:t>ез изменений</w:t>
            </w:r>
          </w:p>
        </w:tc>
      </w:tr>
      <w:tr w:rsidR="00627120" w:rsidRPr="007B6A98" w14:paraId="19FAD6DD" w14:textId="77777777" w:rsidTr="00E32AA4"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8EDAF3" w14:textId="77777777" w:rsidR="00627120" w:rsidRPr="007B6A98" w:rsidRDefault="00627120" w:rsidP="00BA12B3">
            <w:pPr>
              <w:spacing w:after="0" w:line="240" w:lineRule="auto"/>
              <w:ind w:left="119" w:right="226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9.7. Оценка соответствия принципам установления и оценки применения обязательных требований (если предлагаемое регулирование предполагает введение обязательных требований)</w:t>
            </w:r>
          </w:p>
        </w:tc>
        <w:tc>
          <w:tcPr>
            <w:tcW w:w="5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D68F1" w14:textId="000802AF" w:rsidR="00627120" w:rsidRPr="007B6A98" w:rsidRDefault="00627120" w:rsidP="00BA12B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BA12B3">
              <w:rPr>
                <w:rFonts w:ascii="Times New Roman" w:eastAsia="SimSun" w:hAnsi="Times New Roman" w:cs="Times New Roman"/>
                <w:szCs w:val="24"/>
                <w:lang w:eastAsia="ru-RU"/>
              </w:rPr>
              <w:t xml:space="preserve">Осуществляется </w:t>
            </w:r>
            <w:r w:rsidR="00784F37">
              <w:rPr>
                <w:rFonts w:ascii="Times New Roman" w:eastAsia="SimSun" w:hAnsi="Times New Roman" w:cs="Times New Roman"/>
                <w:szCs w:val="24"/>
                <w:lang w:eastAsia="ru-RU"/>
              </w:rPr>
              <w:t xml:space="preserve">в соответствии </w:t>
            </w:r>
            <w:r w:rsidRPr="00BA12B3">
              <w:rPr>
                <w:rFonts w:ascii="Times New Roman" w:eastAsia="SimSun" w:hAnsi="Times New Roman" w:cs="Times New Roman"/>
                <w:szCs w:val="24"/>
                <w:lang w:eastAsia="ru-RU"/>
              </w:rPr>
              <w:t>с нормативными правовыми актами, принимаемыми администрациями муниципальных округов и Правительством Чукотского автономного округа</w:t>
            </w: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 </w:t>
            </w:r>
          </w:p>
        </w:tc>
      </w:tr>
    </w:tbl>
    <w:p w14:paraId="661FF73E" w14:textId="77777777" w:rsidR="007B6A98" w:rsidRPr="007B6A98" w:rsidRDefault="007B6A98" w:rsidP="00CC73F7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CC738CC" w14:textId="77777777" w:rsidR="00745C8E" w:rsidRPr="00745C8E" w:rsidRDefault="00745C8E" w:rsidP="00C169B5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45C8E">
        <w:rPr>
          <w:rFonts w:ascii="Times New Roman" w:hAnsi="Times New Roman"/>
          <w:color w:val="auto"/>
          <w:sz w:val="28"/>
          <w:szCs w:val="28"/>
        </w:rPr>
        <w:t xml:space="preserve">10. Иная информация по решению Регулирующего органа, относящаяся к сведениям о подготовке идеи (концепции) предлагаемого правового регулирования/ о подготовке проекта нормативного правового акта: </w:t>
      </w:r>
      <w:r w:rsidRPr="00745C8E">
        <w:rPr>
          <w:rFonts w:ascii="Times New Roman" w:hAnsi="Times New Roman"/>
          <w:i/>
          <w:color w:val="auto"/>
          <w:sz w:val="28"/>
          <w:szCs w:val="28"/>
        </w:rPr>
        <w:t>отсутствует</w:t>
      </w:r>
      <w:r w:rsidRPr="00745C8E">
        <w:rPr>
          <w:rFonts w:ascii="Times New Roman" w:hAnsi="Times New Roman"/>
          <w:color w:val="auto"/>
          <w:sz w:val="28"/>
          <w:szCs w:val="28"/>
        </w:rPr>
        <w:t>.</w:t>
      </w:r>
    </w:p>
    <w:p w14:paraId="71DAB795" w14:textId="77777777" w:rsidR="00745C8E" w:rsidRPr="00745C8E" w:rsidRDefault="00745C8E" w:rsidP="00745C8E">
      <w:pPr>
        <w:pStyle w:val="Standard"/>
        <w:ind w:firstLineChars="295" w:firstLine="708"/>
        <w:jc w:val="both"/>
        <w:rPr>
          <w:rFonts w:ascii="Times New Roman" w:hAnsi="Times New Roman"/>
          <w:color w:val="auto"/>
          <w:szCs w:val="28"/>
        </w:rPr>
      </w:pPr>
    </w:p>
    <w:p w14:paraId="6EC1C849" w14:textId="77777777" w:rsidR="00745C8E" w:rsidRPr="00745C8E" w:rsidRDefault="00745C8E" w:rsidP="00C169B5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45C8E">
        <w:rPr>
          <w:rFonts w:ascii="Times New Roman" w:hAnsi="Times New Roman"/>
          <w:color w:val="auto"/>
          <w:sz w:val="28"/>
          <w:szCs w:val="28"/>
        </w:rPr>
        <w:t>Контактное лицо по вопросам представления информации:</w:t>
      </w:r>
    </w:p>
    <w:p w14:paraId="1B2D8DC9" w14:textId="1D2F19EF" w:rsidR="00745C8E" w:rsidRPr="00745C8E" w:rsidRDefault="00745C8E" w:rsidP="00C169B5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45C8E">
        <w:rPr>
          <w:rFonts w:ascii="Times New Roman" w:hAnsi="Times New Roman"/>
          <w:color w:val="auto"/>
          <w:sz w:val="28"/>
          <w:szCs w:val="28"/>
        </w:rPr>
        <w:t xml:space="preserve">ФИО: </w:t>
      </w:r>
      <w:r w:rsidR="00A93319">
        <w:rPr>
          <w:rFonts w:ascii="Times New Roman" w:hAnsi="Times New Roman"/>
          <w:color w:val="auto"/>
          <w:sz w:val="28"/>
          <w:szCs w:val="28"/>
        </w:rPr>
        <w:t>Белецкий Леонид Сергеевич</w:t>
      </w:r>
    </w:p>
    <w:p w14:paraId="3DA515D6" w14:textId="49B9A792" w:rsidR="00745C8E" w:rsidRPr="00EA2BDB" w:rsidRDefault="00745C8E" w:rsidP="00C169B5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EA2BDB">
        <w:rPr>
          <w:rFonts w:ascii="Times New Roman" w:hAnsi="Times New Roman"/>
          <w:color w:val="auto"/>
          <w:sz w:val="28"/>
          <w:szCs w:val="28"/>
        </w:rPr>
        <w:t xml:space="preserve">Должность: </w:t>
      </w:r>
      <w:r w:rsidR="007A052C">
        <w:rPr>
          <w:rFonts w:ascii="Times New Roman" w:hAnsi="Times New Roman"/>
          <w:color w:val="auto"/>
          <w:sz w:val="28"/>
          <w:szCs w:val="28"/>
        </w:rPr>
        <w:t>начальник</w:t>
      </w:r>
      <w:r w:rsidRPr="00EA2BDB">
        <w:rPr>
          <w:rFonts w:ascii="Times New Roman" w:hAnsi="Times New Roman"/>
          <w:color w:val="auto"/>
          <w:sz w:val="28"/>
          <w:szCs w:val="28"/>
        </w:rPr>
        <w:t xml:space="preserve"> отдела </w:t>
      </w:r>
      <w:r w:rsidR="00A93319">
        <w:rPr>
          <w:rFonts w:ascii="Times New Roman" w:hAnsi="Times New Roman"/>
          <w:color w:val="auto"/>
          <w:sz w:val="28"/>
          <w:szCs w:val="28"/>
        </w:rPr>
        <w:t xml:space="preserve">жилищного строительства и регионального надзора Комитета по градостроительству и архитектуре </w:t>
      </w:r>
      <w:r w:rsidR="00A93319">
        <w:rPr>
          <w:rFonts w:ascii="Times New Roman" w:hAnsi="Times New Roman"/>
          <w:color w:val="auto"/>
          <w:sz w:val="28"/>
          <w:szCs w:val="28"/>
        </w:rPr>
        <w:lastRenderedPageBreak/>
        <w:t>Департамента строительства и жилищно-коммунального хозяйства</w:t>
      </w:r>
      <w:r w:rsidRPr="00EA2BDB">
        <w:rPr>
          <w:rFonts w:ascii="Times New Roman" w:hAnsi="Times New Roman"/>
          <w:color w:val="auto"/>
          <w:sz w:val="28"/>
          <w:szCs w:val="28"/>
        </w:rPr>
        <w:t xml:space="preserve"> Чукотского автономного округа</w:t>
      </w:r>
    </w:p>
    <w:p w14:paraId="014386F7" w14:textId="5E552B5F" w:rsidR="00745C8E" w:rsidRPr="00EA2BDB" w:rsidRDefault="00745C8E" w:rsidP="00C169B5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EA2BDB">
        <w:rPr>
          <w:rFonts w:ascii="Times New Roman" w:hAnsi="Times New Roman"/>
          <w:color w:val="auto"/>
          <w:sz w:val="28"/>
          <w:szCs w:val="28"/>
        </w:rPr>
        <w:t xml:space="preserve">Контактный телефон: 8 </w:t>
      </w:r>
      <w:r w:rsidR="00EA2BDB">
        <w:rPr>
          <w:rFonts w:ascii="Times New Roman" w:hAnsi="Times New Roman"/>
          <w:color w:val="auto"/>
          <w:sz w:val="28"/>
          <w:szCs w:val="28"/>
        </w:rPr>
        <w:t>(427</w:t>
      </w:r>
      <w:r w:rsidRPr="00EA2BDB">
        <w:rPr>
          <w:rFonts w:ascii="Times New Roman" w:hAnsi="Times New Roman"/>
          <w:color w:val="auto"/>
          <w:sz w:val="28"/>
          <w:szCs w:val="28"/>
        </w:rPr>
        <w:t>22</w:t>
      </w:r>
      <w:r w:rsidR="00EA2BDB">
        <w:rPr>
          <w:rFonts w:ascii="Times New Roman" w:hAnsi="Times New Roman"/>
          <w:color w:val="auto"/>
          <w:sz w:val="28"/>
          <w:szCs w:val="28"/>
        </w:rPr>
        <w:t>) 6-35-</w:t>
      </w:r>
      <w:r w:rsidR="00A93319">
        <w:rPr>
          <w:rFonts w:ascii="Times New Roman" w:hAnsi="Times New Roman"/>
          <w:color w:val="auto"/>
          <w:sz w:val="28"/>
          <w:szCs w:val="28"/>
        </w:rPr>
        <w:t>14</w:t>
      </w:r>
      <w:r w:rsidR="00EA2BDB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41618B04" w14:textId="77777777" w:rsidR="00A93319" w:rsidRPr="007B6A98" w:rsidRDefault="00745C8E" w:rsidP="00A93319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  <w:r w:rsidRPr="00EA2BDB">
        <w:rPr>
          <w:rFonts w:ascii="Times New Roman" w:hAnsi="Times New Roman"/>
          <w:color w:val="auto"/>
          <w:sz w:val="28"/>
          <w:szCs w:val="28"/>
        </w:rPr>
        <w:t xml:space="preserve">Адрес электронной почты: </w:t>
      </w:r>
      <w:r w:rsidR="00A93319" w:rsidRPr="00A93319">
        <w:rPr>
          <w:rFonts w:ascii="Times New Roman" w:hAnsi="Times New Roman"/>
          <w:color w:val="auto"/>
          <w:sz w:val="28"/>
          <w:szCs w:val="28"/>
        </w:rPr>
        <w:t>l.beletskiy@depstroy.chukotka-gov.ru</w:t>
      </w:r>
    </w:p>
    <w:p w14:paraId="169D6B81" w14:textId="5C479665" w:rsidR="00745C8E" w:rsidRPr="00EA2BDB" w:rsidRDefault="00745C8E" w:rsidP="00C169B5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031E911" w14:textId="77777777" w:rsidR="00745C8E" w:rsidRPr="00EA2BDB" w:rsidRDefault="00745C8E" w:rsidP="00745C8E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5C6EECF" w14:textId="77777777" w:rsidR="00745C8E" w:rsidRPr="00745C8E" w:rsidRDefault="00745C8E" w:rsidP="00745C8E">
      <w:pPr>
        <w:pStyle w:val="Standard"/>
        <w:ind w:firstLineChars="295" w:firstLine="708"/>
        <w:jc w:val="both"/>
        <w:rPr>
          <w:rFonts w:ascii="Times New Roman" w:hAnsi="Times New Roman"/>
          <w:color w:val="auto"/>
          <w:szCs w:val="28"/>
        </w:rPr>
      </w:pPr>
    </w:p>
    <w:p w14:paraId="3BC42AD1" w14:textId="77777777" w:rsidR="00745C8E" w:rsidRPr="00C169B5" w:rsidRDefault="00745C8E" w:rsidP="00C169B5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169B5">
        <w:rPr>
          <w:rFonts w:ascii="Times New Roman" w:hAnsi="Times New Roman"/>
          <w:color w:val="auto"/>
          <w:sz w:val="28"/>
          <w:szCs w:val="28"/>
        </w:rPr>
        <w:t>К уведомлению прилагаются:</w:t>
      </w:r>
    </w:p>
    <w:p w14:paraId="6FAB6B2D" w14:textId="77777777" w:rsidR="00745C8E" w:rsidRPr="00C169B5" w:rsidRDefault="00745C8E" w:rsidP="00C169B5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E3B9E60" w14:textId="39776092" w:rsidR="00745C8E" w:rsidRDefault="00745C8E" w:rsidP="00C169B5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169B5">
        <w:rPr>
          <w:rFonts w:ascii="Times New Roman" w:hAnsi="Times New Roman"/>
          <w:color w:val="auto"/>
          <w:sz w:val="28"/>
          <w:szCs w:val="28"/>
        </w:rPr>
        <w:t>1. Перечень вопросов для участников публичных консультаций;</w:t>
      </w:r>
    </w:p>
    <w:p w14:paraId="33C0933D" w14:textId="7F2D00C1" w:rsidR="00627120" w:rsidRPr="00627120" w:rsidRDefault="00627120" w:rsidP="00627120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2. </w:t>
      </w:r>
      <w:r w:rsidRPr="00627120">
        <w:rPr>
          <w:rFonts w:ascii="Times New Roman" w:hAnsi="Times New Roman"/>
          <w:color w:val="auto"/>
          <w:sz w:val="28"/>
          <w:szCs w:val="28"/>
        </w:rPr>
        <w:t>Сводный отчет о проведении оценки регулирующего воздействия</w:t>
      </w:r>
      <w:r>
        <w:rPr>
          <w:rFonts w:ascii="Times New Roman" w:hAnsi="Times New Roman"/>
          <w:color w:val="auto"/>
          <w:sz w:val="28"/>
          <w:szCs w:val="28"/>
        </w:rPr>
        <w:t>;</w:t>
      </w:r>
    </w:p>
    <w:p w14:paraId="70379A9F" w14:textId="363CCA25" w:rsidR="00745C8E" w:rsidRPr="00C169B5" w:rsidRDefault="00627120" w:rsidP="00A93319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</w:t>
      </w:r>
      <w:r w:rsidR="00745C8E" w:rsidRPr="00C169B5">
        <w:rPr>
          <w:rFonts w:ascii="Times New Roman" w:hAnsi="Times New Roman"/>
          <w:color w:val="auto"/>
          <w:sz w:val="28"/>
          <w:szCs w:val="28"/>
        </w:rPr>
        <w:t xml:space="preserve">. Текст проекта постановления Правительства Чукотского автономного округа </w:t>
      </w:r>
      <w:r w:rsidR="00745C8E" w:rsidRPr="001F29EF">
        <w:rPr>
          <w:rFonts w:ascii="Times New Roman" w:hAnsi="Times New Roman"/>
          <w:color w:val="auto"/>
          <w:sz w:val="28"/>
          <w:szCs w:val="28"/>
        </w:rPr>
        <w:t>«</w:t>
      </w:r>
      <w:r w:rsidR="00A93319" w:rsidRPr="00A93319">
        <w:rPr>
          <w:rFonts w:ascii="Times New Roman" w:hAnsi="Times New Roman"/>
          <w:color w:val="auto"/>
          <w:sz w:val="28"/>
          <w:szCs w:val="28"/>
        </w:rPr>
        <w:t>Об утверждении Положения о региональном государственном контроле (надзоре) в области долевого строи</w:t>
      </w:r>
      <w:r w:rsidR="00A93319">
        <w:rPr>
          <w:rFonts w:ascii="Times New Roman" w:hAnsi="Times New Roman"/>
          <w:color w:val="auto"/>
          <w:sz w:val="28"/>
          <w:szCs w:val="28"/>
        </w:rPr>
        <w:t xml:space="preserve">тельства многоквартирных домов </w:t>
      </w:r>
      <w:r w:rsidR="00A93319" w:rsidRPr="00A93319">
        <w:rPr>
          <w:rFonts w:ascii="Times New Roman" w:hAnsi="Times New Roman"/>
          <w:color w:val="auto"/>
          <w:sz w:val="28"/>
          <w:szCs w:val="28"/>
        </w:rPr>
        <w:t>и (или) иных объектов недвижимости</w:t>
      </w:r>
      <w:r w:rsidR="00745C8E" w:rsidRPr="001F29EF">
        <w:rPr>
          <w:rFonts w:ascii="Times New Roman" w:hAnsi="Times New Roman"/>
          <w:color w:val="auto"/>
          <w:sz w:val="28"/>
          <w:szCs w:val="28"/>
        </w:rPr>
        <w:t>»;</w:t>
      </w:r>
    </w:p>
    <w:p w14:paraId="5C69EC03" w14:textId="25D20745" w:rsidR="00364E2B" w:rsidRPr="001F29EF" w:rsidRDefault="00627120" w:rsidP="001F29EF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</w:t>
      </w:r>
      <w:r w:rsidR="00745C8E" w:rsidRPr="00C169B5">
        <w:rPr>
          <w:rFonts w:ascii="Times New Roman" w:hAnsi="Times New Roman"/>
          <w:color w:val="auto"/>
          <w:sz w:val="28"/>
          <w:szCs w:val="28"/>
        </w:rPr>
        <w:t xml:space="preserve">. Пояснительная записка </w:t>
      </w:r>
      <w:r w:rsidR="00A93319" w:rsidRPr="00A93319">
        <w:rPr>
          <w:rFonts w:ascii="Times New Roman" w:hAnsi="Times New Roman"/>
          <w:color w:val="auto"/>
          <w:sz w:val="28"/>
          <w:szCs w:val="28"/>
        </w:rPr>
        <w:t>к проекту Постановления Правительства Чукотского автономного округа «Об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недвижимости»</w:t>
      </w:r>
      <w:r w:rsidR="00CA06BD">
        <w:rPr>
          <w:rFonts w:ascii="Times New Roman" w:hAnsi="Times New Roman"/>
          <w:color w:val="auto"/>
          <w:sz w:val="28"/>
          <w:szCs w:val="28"/>
        </w:rPr>
        <w:t>.</w:t>
      </w:r>
    </w:p>
    <w:sectPr w:rsidR="00364E2B" w:rsidRPr="001F2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B683E"/>
    <w:multiLevelType w:val="hybridMultilevel"/>
    <w:tmpl w:val="2B442882"/>
    <w:lvl w:ilvl="0" w:tplc="4050A5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B5DDD"/>
    <w:multiLevelType w:val="hybridMultilevel"/>
    <w:tmpl w:val="1646D17E"/>
    <w:lvl w:ilvl="0" w:tplc="7440354C">
      <w:start w:val="1"/>
      <w:numFmt w:val="decimal"/>
      <w:lvlText w:val="%1)"/>
      <w:lvlJc w:val="left"/>
      <w:pPr>
        <w:ind w:left="11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 w15:restartNumberingAfterBreak="0">
    <w:nsid w:val="39CB686C"/>
    <w:multiLevelType w:val="hybridMultilevel"/>
    <w:tmpl w:val="B64630DA"/>
    <w:lvl w:ilvl="0" w:tplc="0419000F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" w15:restartNumberingAfterBreak="0">
    <w:nsid w:val="3F781784"/>
    <w:multiLevelType w:val="hybridMultilevel"/>
    <w:tmpl w:val="41EA1258"/>
    <w:lvl w:ilvl="0" w:tplc="280E15D8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8F2E3E"/>
    <w:multiLevelType w:val="hybridMultilevel"/>
    <w:tmpl w:val="A5BA6A78"/>
    <w:lvl w:ilvl="0" w:tplc="0840C2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97F5A94"/>
    <w:multiLevelType w:val="hybridMultilevel"/>
    <w:tmpl w:val="0EB200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635AE"/>
    <w:multiLevelType w:val="hybridMultilevel"/>
    <w:tmpl w:val="4B10F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16AF9"/>
    <w:multiLevelType w:val="hybridMultilevel"/>
    <w:tmpl w:val="46884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41A10"/>
    <w:multiLevelType w:val="hybridMultilevel"/>
    <w:tmpl w:val="7E54C3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51D22"/>
    <w:multiLevelType w:val="hybridMultilevel"/>
    <w:tmpl w:val="8702EB14"/>
    <w:lvl w:ilvl="0" w:tplc="E566250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5FC631E"/>
    <w:multiLevelType w:val="hybridMultilevel"/>
    <w:tmpl w:val="043EFE18"/>
    <w:lvl w:ilvl="0" w:tplc="9DB014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6A7159D"/>
    <w:multiLevelType w:val="hybridMultilevel"/>
    <w:tmpl w:val="A592793A"/>
    <w:lvl w:ilvl="0" w:tplc="0419000F">
      <w:start w:val="1"/>
      <w:numFmt w:val="decimal"/>
      <w:lvlText w:val="%1."/>
      <w:lvlJc w:val="left"/>
      <w:pPr>
        <w:ind w:left="1747" w:hanging="360"/>
      </w:pPr>
    </w:lvl>
    <w:lvl w:ilvl="1" w:tplc="04190019" w:tentative="1">
      <w:start w:val="1"/>
      <w:numFmt w:val="lowerLetter"/>
      <w:lvlText w:val="%2."/>
      <w:lvlJc w:val="left"/>
      <w:pPr>
        <w:ind w:left="2467" w:hanging="360"/>
      </w:pPr>
    </w:lvl>
    <w:lvl w:ilvl="2" w:tplc="0419001B" w:tentative="1">
      <w:start w:val="1"/>
      <w:numFmt w:val="lowerRoman"/>
      <w:lvlText w:val="%3."/>
      <w:lvlJc w:val="right"/>
      <w:pPr>
        <w:ind w:left="3187" w:hanging="180"/>
      </w:pPr>
    </w:lvl>
    <w:lvl w:ilvl="3" w:tplc="0419000F" w:tentative="1">
      <w:start w:val="1"/>
      <w:numFmt w:val="decimal"/>
      <w:lvlText w:val="%4."/>
      <w:lvlJc w:val="left"/>
      <w:pPr>
        <w:ind w:left="3907" w:hanging="360"/>
      </w:pPr>
    </w:lvl>
    <w:lvl w:ilvl="4" w:tplc="04190019" w:tentative="1">
      <w:start w:val="1"/>
      <w:numFmt w:val="lowerLetter"/>
      <w:lvlText w:val="%5."/>
      <w:lvlJc w:val="left"/>
      <w:pPr>
        <w:ind w:left="4627" w:hanging="360"/>
      </w:pPr>
    </w:lvl>
    <w:lvl w:ilvl="5" w:tplc="0419001B" w:tentative="1">
      <w:start w:val="1"/>
      <w:numFmt w:val="lowerRoman"/>
      <w:lvlText w:val="%6."/>
      <w:lvlJc w:val="right"/>
      <w:pPr>
        <w:ind w:left="5347" w:hanging="180"/>
      </w:pPr>
    </w:lvl>
    <w:lvl w:ilvl="6" w:tplc="0419000F" w:tentative="1">
      <w:start w:val="1"/>
      <w:numFmt w:val="decimal"/>
      <w:lvlText w:val="%7."/>
      <w:lvlJc w:val="left"/>
      <w:pPr>
        <w:ind w:left="6067" w:hanging="360"/>
      </w:pPr>
    </w:lvl>
    <w:lvl w:ilvl="7" w:tplc="04190019" w:tentative="1">
      <w:start w:val="1"/>
      <w:numFmt w:val="lowerLetter"/>
      <w:lvlText w:val="%8."/>
      <w:lvlJc w:val="left"/>
      <w:pPr>
        <w:ind w:left="6787" w:hanging="360"/>
      </w:pPr>
    </w:lvl>
    <w:lvl w:ilvl="8" w:tplc="0419001B" w:tentative="1">
      <w:start w:val="1"/>
      <w:numFmt w:val="lowerRoman"/>
      <w:lvlText w:val="%9."/>
      <w:lvlJc w:val="right"/>
      <w:pPr>
        <w:ind w:left="7507" w:hanging="180"/>
      </w:pPr>
    </w:lvl>
  </w:abstractNum>
  <w:abstractNum w:abstractNumId="12" w15:restartNumberingAfterBreak="0">
    <w:nsid w:val="60C93BEC"/>
    <w:multiLevelType w:val="hybridMultilevel"/>
    <w:tmpl w:val="FC1C78E6"/>
    <w:lvl w:ilvl="0" w:tplc="F1B07F1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7A1D1043"/>
    <w:multiLevelType w:val="multilevel"/>
    <w:tmpl w:val="05861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2"/>
  </w:num>
  <w:num w:numId="5">
    <w:abstractNumId w:val="11"/>
  </w:num>
  <w:num w:numId="6">
    <w:abstractNumId w:val="7"/>
  </w:num>
  <w:num w:numId="7">
    <w:abstractNumId w:val="0"/>
  </w:num>
  <w:num w:numId="8">
    <w:abstractNumId w:val="13"/>
  </w:num>
  <w:num w:numId="9">
    <w:abstractNumId w:val="10"/>
  </w:num>
  <w:num w:numId="10">
    <w:abstractNumId w:val="8"/>
  </w:num>
  <w:num w:numId="11">
    <w:abstractNumId w:val="9"/>
  </w:num>
  <w:num w:numId="12">
    <w:abstractNumId w:val="3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305"/>
    <w:rsid w:val="00000E4F"/>
    <w:rsid w:val="00013751"/>
    <w:rsid w:val="0001762F"/>
    <w:rsid w:val="00046EA6"/>
    <w:rsid w:val="00052618"/>
    <w:rsid w:val="000852A9"/>
    <w:rsid w:val="00091BD8"/>
    <w:rsid w:val="00093E22"/>
    <w:rsid w:val="000B2F09"/>
    <w:rsid w:val="000B7364"/>
    <w:rsid w:val="000D4884"/>
    <w:rsid w:val="000E7143"/>
    <w:rsid w:val="00103324"/>
    <w:rsid w:val="00123A03"/>
    <w:rsid w:val="00127DD8"/>
    <w:rsid w:val="00151E97"/>
    <w:rsid w:val="00171B15"/>
    <w:rsid w:val="00196E35"/>
    <w:rsid w:val="001A4AE9"/>
    <w:rsid w:val="001C79E2"/>
    <w:rsid w:val="001D18FF"/>
    <w:rsid w:val="001D3746"/>
    <w:rsid w:val="001F021B"/>
    <w:rsid w:val="001F29EF"/>
    <w:rsid w:val="002130F5"/>
    <w:rsid w:val="00226FDA"/>
    <w:rsid w:val="00244677"/>
    <w:rsid w:val="00244A0D"/>
    <w:rsid w:val="00261983"/>
    <w:rsid w:val="0028356B"/>
    <w:rsid w:val="0029555A"/>
    <w:rsid w:val="002F30B9"/>
    <w:rsid w:val="00332FFD"/>
    <w:rsid w:val="00344E91"/>
    <w:rsid w:val="00364E2B"/>
    <w:rsid w:val="003A1A8D"/>
    <w:rsid w:val="003B076E"/>
    <w:rsid w:val="003B2C11"/>
    <w:rsid w:val="004113A0"/>
    <w:rsid w:val="0043091D"/>
    <w:rsid w:val="00446BA0"/>
    <w:rsid w:val="004B2050"/>
    <w:rsid w:val="004D7A7F"/>
    <w:rsid w:val="004D7F94"/>
    <w:rsid w:val="00504743"/>
    <w:rsid w:val="00510AE7"/>
    <w:rsid w:val="005116F9"/>
    <w:rsid w:val="00512A85"/>
    <w:rsid w:val="005310F6"/>
    <w:rsid w:val="00560EEC"/>
    <w:rsid w:val="00570345"/>
    <w:rsid w:val="005A784C"/>
    <w:rsid w:val="005C0C1C"/>
    <w:rsid w:val="005D1DB7"/>
    <w:rsid w:val="005F3305"/>
    <w:rsid w:val="006055A1"/>
    <w:rsid w:val="00623431"/>
    <w:rsid w:val="00627120"/>
    <w:rsid w:val="00635082"/>
    <w:rsid w:val="0064389E"/>
    <w:rsid w:val="006E3248"/>
    <w:rsid w:val="006F75BC"/>
    <w:rsid w:val="00702BA9"/>
    <w:rsid w:val="0070486B"/>
    <w:rsid w:val="007174CC"/>
    <w:rsid w:val="00717872"/>
    <w:rsid w:val="007440EF"/>
    <w:rsid w:val="00745C8E"/>
    <w:rsid w:val="00763CB4"/>
    <w:rsid w:val="00764E7E"/>
    <w:rsid w:val="00784F37"/>
    <w:rsid w:val="007A052C"/>
    <w:rsid w:val="007A77E8"/>
    <w:rsid w:val="007B6A98"/>
    <w:rsid w:val="007C31AA"/>
    <w:rsid w:val="007C48B1"/>
    <w:rsid w:val="007E6BAE"/>
    <w:rsid w:val="00844D6C"/>
    <w:rsid w:val="00871258"/>
    <w:rsid w:val="008A1FE1"/>
    <w:rsid w:val="008B430E"/>
    <w:rsid w:val="008C4EC0"/>
    <w:rsid w:val="008F165A"/>
    <w:rsid w:val="00906C56"/>
    <w:rsid w:val="00930A89"/>
    <w:rsid w:val="00951CE5"/>
    <w:rsid w:val="00963CAA"/>
    <w:rsid w:val="009973E8"/>
    <w:rsid w:val="009B65AC"/>
    <w:rsid w:val="009C0AD4"/>
    <w:rsid w:val="009F2FD5"/>
    <w:rsid w:val="00A00843"/>
    <w:rsid w:val="00A06689"/>
    <w:rsid w:val="00A12530"/>
    <w:rsid w:val="00A3216F"/>
    <w:rsid w:val="00A515F1"/>
    <w:rsid w:val="00A7057C"/>
    <w:rsid w:val="00A84F81"/>
    <w:rsid w:val="00A92760"/>
    <w:rsid w:val="00A93319"/>
    <w:rsid w:val="00AA5781"/>
    <w:rsid w:val="00B01254"/>
    <w:rsid w:val="00B90588"/>
    <w:rsid w:val="00BA12B3"/>
    <w:rsid w:val="00BA44DB"/>
    <w:rsid w:val="00BB2CE8"/>
    <w:rsid w:val="00BB5A65"/>
    <w:rsid w:val="00C073D2"/>
    <w:rsid w:val="00C073FC"/>
    <w:rsid w:val="00C169B5"/>
    <w:rsid w:val="00C22554"/>
    <w:rsid w:val="00C42475"/>
    <w:rsid w:val="00C67E99"/>
    <w:rsid w:val="00C930CD"/>
    <w:rsid w:val="00CA06BD"/>
    <w:rsid w:val="00CB3FBB"/>
    <w:rsid w:val="00CC73F7"/>
    <w:rsid w:val="00D0704A"/>
    <w:rsid w:val="00D10618"/>
    <w:rsid w:val="00D35A74"/>
    <w:rsid w:val="00D4281E"/>
    <w:rsid w:val="00D42D5F"/>
    <w:rsid w:val="00D836A8"/>
    <w:rsid w:val="00D8379F"/>
    <w:rsid w:val="00D97409"/>
    <w:rsid w:val="00DD51E9"/>
    <w:rsid w:val="00DD75AF"/>
    <w:rsid w:val="00E56D05"/>
    <w:rsid w:val="00E91138"/>
    <w:rsid w:val="00E973DB"/>
    <w:rsid w:val="00EA2B50"/>
    <w:rsid w:val="00EA2BDB"/>
    <w:rsid w:val="00F00101"/>
    <w:rsid w:val="00F405BA"/>
    <w:rsid w:val="00F87A81"/>
    <w:rsid w:val="00FB0254"/>
    <w:rsid w:val="00FC02D0"/>
    <w:rsid w:val="00FF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85EB"/>
  <w15:chartTrackingRefBased/>
  <w15:docId w15:val="{42BBFA05-DD26-484E-AFCC-2A63C21D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91BD8"/>
    <w:pPr>
      <w:spacing w:after="0" w:line="240" w:lineRule="auto"/>
    </w:pPr>
    <w:rPr>
      <w:rFonts w:ascii="Liberation Serif" w:eastAsia="SimSun" w:hAnsi="Liberation Serif" w:cs="Times New Roman"/>
      <w:color w:val="00000A"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226FD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83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930C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4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4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Хаджаев Андрей Николаевич</dc:creator>
  <cp:keywords/>
  <dc:description/>
  <cp:lastModifiedBy>Белецкий Леонид Сергеевич</cp:lastModifiedBy>
  <cp:revision>124</cp:revision>
  <cp:lastPrinted>2025-12-14T22:50:00Z</cp:lastPrinted>
  <dcterms:created xsi:type="dcterms:W3CDTF">2025-09-23T05:10:00Z</dcterms:created>
  <dcterms:modified xsi:type="dcterms:W3CDTF">2026-01-13T21:37:00Z</dcterms:modified>
</cp:coreProperties>
</file>